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7A81D911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FA75BE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F457BE">
        <w:rPr>
          <w:rFonts w:ascii="Arial" w:hAnsi="Arial" w:cs="Arial"/>
          <w:b/>
          <w:bCs/>
          <w:i/>
          <w:iCs/>
          <w:sz w:val="20"/>
          <w:szCs w:val="20"/>
        </w:rPr>
        <w:t>50</w:t>
      </w:r>
    </w:p>
    <w:p w:rsidRPr="00016859" w:rsidR="0088176F" w:rsidP="002245F9" w:rsidRDefault="00E211A0" w14:paraId="2971BD06" w14:textId="67D52B1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9D2D4E">
        <w:rPr>
          <w:rFonts w:ascii="Arial" w:hAnsi="Arial" w:cs="Arial"/>
          <w:b/>
          <w:bCs/>
          <w:i/>
          <w:iCs/>
          <w:sz w:val="20"/>
          <w:szCs w:val="20"/>
        </w:rPr>
        <w:t>August</w:t>
      </w:r>
      <w:r w:rsidR="009D59B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457BE"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="009D59B8">
        <w:rPr>
          <w:rFonts w:ascii="Arial" w:hAnsi="Arial" w:cs="Arial"/>
          <w:b/>
          <w:bCs/>
          <w:i/>
          <w:iCs/>
          <w:sz w:val="20"/>
          <w:szCs w:val="20"/>
        </w:rPr>
        <w:t>, 2024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E328A1" w14:paraId="0B6D5AB6" w14:textId="531FB377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 </w:t>
      </w:r>
      <w:r w:rsidR="009D2D4E">
        <w:rPr>
          <w:rFonts w:ascii="Arial" w:hAnsi="Arial" w:cs="Arial"/>
          <w:b/>
          <w:bCs/>
          <w:i/>
          <w:iCs/>
          <w:sz w:val="20"/>
          <w:szCs w:val="20"/>
        </w:rPr>
        <w:t>Francisco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1B4EAD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F457BE">
        <w:rPr>
          <w:rFonts w:ascii="Arial" w:hAnsi="Arial" w:cs="Arial"/>
          <w:sz w:val="20"/>
          <w:szCs w:val="20"/>
        </w:rPr>
        <w:instrText>HYPERLINK "https://ia.cpuc.ca.gov/agendadocs/3550_results.pdf"</w:instrText>
      </w:r>
      <w:r w:rsidR="00F457BE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2E1836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3318" w14:textId="77777777" w:rsidR="009D0BDC" w:rsidRDefault="009D0BDC">
      <w:r>
        <w:separator/>
      </w:r>
    </w:p>
  </w:endnote>
  <w:endnote w:type="continuationSeparator" w:id="0">
    <w:p w14:paraId="0D575B6C" w14:textId="77777777" w:rsidR="009D0BDC" w:rsidRDefault="009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FAC7" w14:textId="77777777" w:rsidR="009D0BDC" w:rsidRDefault="009D0BDC">
      <w:r>
        <w:separator/>
      </w:r>
    </w:p>
  </w:footnote>
  <w:footnote w:type="continuationSeparator" w:id="0">
    <w:p w14:paraId="5EC606FC" w14:textId="77777777" w:rsidR="009D0BDC" w:rsidRDefault="009D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529E"/>
    <w:rsid w:val="000C5886"/>
    <w:rsid w:val="000C58E6"/>
    <w:rsid w:val="000C7CF4"/>
    <w:rsid w:val="000D77E8"/>
    <w:rsid w:val="000F228D"/>
    <w:rsid w:val="000F2F1E"/>
    <w:rsid w:val="000F349E"/>
    <w:rsid w:val="000F6ADC"/>
    <w:rsid w:val="001040B0"/>
    <w:rsid w:val="0010585D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65CB8"/>
    <w:rsid w:val="004701F0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5E70"/>
    <w:rsid w:val="00671800"/>
    <w:rsid w:val="006726D4"/>
    <w:rsid w:val="00682C20"/>
    <w:rsid w:val="00685A9D"/>
    <w:rsid w:val="006942A6"/>
    <w:rsid w:val="006A368D"/>
    <w:rsid w:val="006B0151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0BD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463C"/>
    <w:rsid w:val="00B36BBB"/>
    <w:rsid w:val="00B378D4"/>
    <w:rsid w:val="00B47DEF"/>
    <w:rsid w:val="00B54561"/>
    <w:rsid w:val="00B55DF0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B61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3E72"/>
    <w:rsid w:val="00C00D95"/>
    <w:rsid w:val="00C01D76"/>
    <w:rsid w:val="00C0497A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63FA"/>
    <w:rsid w:val="00C8689B"/>
    <w:rsid w:val="00C9002F"/>
    <w:rsid w:val="00C92FF2"/>
    <w:rsid w:val="00C933AF"/>
    <w:rsid w:val="00CA3F5E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D2A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6B49"/>
    <w:rsid w:val="00EB05B1"/>
    <w:rsid w:val="00EB1BD6"/>
    <w:rsid w:val="00EB6B78"/>
    <w:rsid w:val="00EC7E87"/>
    <w:rsid w:val="00ED1304"/>
    <w:rsid w:val="00ED40EA"/>
    <w:rsid w:val="00ED5154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4237"/>
    <w:rsid w:val="00F34A9F"/>
    <w:rsid w:val="00F36394"/>
    <w:rsid w:val="00F40118"/>
    <w:rsid w:val="00F406D8"/>
    <w:rsid w:val="00F4103F"/>
    <w:rsid w:val="00F457BE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50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286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335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2024-08-22T18:00:12Z</dcterms:created>
  <dcterms:modified xsi:type="dcterms:W3CDTF">2024-08-22T18:00:12Z</dcterms:modified>
</cp:coreProperties>
</file>